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1" w:rsidRPr="002E229C" w:rsidRDefault="00111311" w:rsidP="00111311">
      <w:pPr>
        <w:jc w:val="center"/>
        <w:rPr>
          <w:rFonts w:asciiTheme="minorEastAsia" w:hAnsiTheme="minorEastAsia"/>
          <w:b/>
          <w:sz w:val="44"/>
          <w:szCs w:val="44"/>
        </w:rPr>
      </w:pPr>
      <w:r w:rsidRPr="002E229C">
        <w:rPr>
          <w:rFonts w:asciiTheme="minorEastAsia" w:hAnsiTheme="minorEastAsia" w:hint="eastAsia"/>
          <w:b/>
          <w:sz w:val="44"/>
          <w:szCs w:val="44"/>
        </w:rPr>
        <w:t>山东电力设备有限公司</w:t>
      </w:r>
    </w:p>
    <w:p w:rsidR="00111311" w:rsidRDefault="00111311" w:rsidP="00111311">
      <w:pPr>
        <w:jc w:val="center"/>
        <w:rPr>
          <w:rFonts w:asciiTheme="minorEastAsia" w:hAnsiTheme="minorEastAsia"/>
          <w:b/>
          <w:sz w:val="44"/>
          <w:szCs w:val="44"/>
        </w:rPr>
      </w:pPr>
      <w:r w:rsidRPr="002E229C">
        <w:rPr>
          <w:rFonts w:asciiTheme="minorEastAsia" w:hAnsiTheme="minorEastAsia" w:hint="eastAsia"/>
          <w:b/>
          <w:sz w:val="44"/>
          <w:szCs w:val="44"/>
        </w:rPr>
        <w:t>校园招聘公告</w:t>
      </w:r>
    </w:p>
    <w:p w:rsidR="00045871" w:rsidRPr="002E229C" w:rsidRDefault="00045871" w:rsidP="00111311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111311" w:rsidRPr="00650E87" w:rsidRDefault="00111311" w:rsidP="0011131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 w:hint="eastAsia"/>
          <w:sz w:val="32"/>
          <w:szCs w:val="32"/>
        </w:rPr>
        <w:t>山东电力设备有限公司坐落在山东省省会城市、美丽的泉城济南，是隶属于国家电网公司山东电工电气集团有限公司的大型国有企业。</w:t>
      </w:r>
    </w:p>
    <w:p w:rsidR="00111311" w:rsidRPr="00650E87" w:rsidRDefault="00111311" w:rsidP="0011131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 w:hint="eastAsia"/>
          <w:sz w:val="32"/>
          <w:szCs w:val="32"/>
        </w:rPr>
        <w:t>公司主要从事电力变压器类产品的研发、设计、制造、销售、检修、检测、设备配套及相关设备配套，主导产品包括：1000kV千伏及以下电力变压器、并联电抗器，±1100千伏及以下换流变压器、平波电抗器，10千伏～1000千伏智能变压器、全光纤电流互感器，各类型配电、风电、非晶合金变压器等。公司是中国大型电工装备骨干生产企业、变压器行业著名企业，是国内全面掌握特高压交流变压器、换流变压器、并联电抗器、大容量试验变压器成熟技术的厂家之一。</w:t>
      </w:r>
    </w:p>
    <w:p w:rsidR="00D6526A" w:rsidRPr="00650E87" w:rsidRDefault="00111311" w:rsidP="00111311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 w:hint="eastAsia"/>
          <w:sz w:val="32"/>
          <w:szCs w:val="32"/>
        </w:rPr>
        <w:t>公司拥有完善的质量保证体系，具有先进的技术研发平台、一流的仿真分析软件和试验检测手段。公司是国家级高新技术企业，中国电器工业协会变压器分会理事单位，中国合格评定国家认可委（CNAS）认可检测中心（CNAS</w:t>
      </w:r>
      <w:r w:rsidR="00950480">
        <w:rPr>
          <w:rFonts w:asciiTheme="minorEastAsia" w:hAnsiTheme="minorEastAsia" w:hint="eastAsia"/>
          <w:sz w:val="32"/>
          <w:szCs w:val="32"/>
        </w:rPr>
        <w:t xml:space="preserve"> </w:t>
      </w:r>
      <w:r w:rsidRPr="00650E87">
        <w:rPr>
          <w:rFonts w:asciiTheme="minorEastAsia" w:hAnsiTheme="minorEastAsia" w:hint="eastAsia"/>
          <w:sz w:val="32"/>
          <w:szCs w:val="32"/>
        </w:rPr>
        <w:t>L5886），山东省企业技术中心、工程技术中心、企业院士工作站（西安交通大学），是国网智能电网研究院变压器研究所共建单位，山东大学电气工程学院研究生联合培养基地。</w:t>
      </w:r>
    </w:p>
    <w:p w:rsidR="00650E87" w:rsidRPr="00650E87" w:rsidRDefault="00950480" w:rsidP="00650E8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lastRenderedPageBreak/>
        <w:t>应聘基本</w:t>
      </w:r>
      <w:r w:rsidR="00650E87" w:rsidRPr="00650E8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条件</w:t>
      </w:r>
    </w:p>
    <w:p w:rsidR="00650E87" w:rsidRPr="00650E87" w:rsidRDefault="00650E87" w:rsidP="00650E8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/>
          <w:sz w:val="32"/>
          <w:szCs w:val="32"/>
        </w:rPr>
        <w:t>1.2019年应届博士、硕士、本科毕业生；</w:t>
      </w:r>
    </w:p>
    <w:p w:rsidR="00650E87" w:rsidRPr="00650E87" w:rsidRDefault="00650E87" w:rsidP="00650E8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/>
          <w:sz w:val="32"/>
          <w:szCs w:val="32"/>
        </w:rPr>
        <w:t>2.英语四级及以上水平（426分及以上），其它语种应达到相应资格水平；</w:t>
      </w:r>
    </w:p>
    <w:p w:rsidR="00650E87" w:rsidRPr="00650E87" w:rsidRDefault="00650E87" w:rsidP="00650E8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/>
          <w:sz w:val="32"/>
          <w:szCs w:val="32"/>
        </w:rPr>
        <w:t>3.专业基础知识扎实，有良好的职业素养及较强的团队意识和沟通协作能力；</w:t>
      </w:r>
    </w:p>
    <w:p w:rsidR="00650E87" w:rsidRPr="00650E87" w:rsidRDefault="00650E87" w:rsidP="00650E87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650E87">
        <w:rPr>
          <w:rFonts w:asciiTheme="minorEastAsia" w:hAnsiTheme="minorEastAsia"/>
          <w:sz w:val="32"/>
          <w:szCs w:val="32"/>
        </w:rPr>
        <w:t>4.身体健康，品行端正。</w:t>
      </w:r>
    </w:p>
    <w:p w:rsidR="00650E87" w:rsidRPr="00650E87" w:rsidRDefault="00650E87" w:rsidP="00650E8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650E8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需求信息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2410"/>
        <w:gridCol w:w="1894"/>
      </w:tblGrid>
      <w:tr w:rsidR="00340A60" w:rsidRPr="00650E87" w:rsidTr="00340A60">
        <w:trPr>
          <w:trHeight w:val="635"/>
          <w:jc w:val="center"/>
        </w:trPr>
        <w:tc>
          <w:tcPr>
            <w:tcW w:w="2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650E87">
            <w:pPr>
              <w:widowControl/>
              <w:shd w:val="clear" w:color="auto" w:fill="FFFFFF"/>
              <w:spacing w:line="36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需求专业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650E87">
            <w:pPr>
              <w:widowControl/>
              <w:shd w:val="clear" w:color="auto" w:fill="FFFFFF"/>
              <w:spacing w:line="36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学历层次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340A60">
            <w:pPr>
              <w:widowControl/>
              <w:shd w:val="clear" w:color="auto" w:fill="FFFFFF"/>
              <w:spacing w:line="360" w:lineRule="atLeas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工作地点</w:t>
            </w:r>
          </w:p>
        </w:tc>
      </w:tr>
      <w:tr w:rsidR="00340A60" w:rsidRPr="00650E87" w:rsidTr="00340A60">
        <w:trPr>
          <w:trHeight w:val="827"/>
          <w:jc w:val="center"/>
        </w:trPr>
        <w:tc>
          <w:tcPr>
            <w:tcW w:w="2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650E8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电气类、机械类、控制类、安全工程、统计学、汉语言文学、财会类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650E87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本科及其以上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A60" w:rsidRPr="00650E87" w:rsidRDefault="00340A60" w:rsidP="00340A60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0E8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山东济南</w:t>
            </w:r>
          </w:p>
        </w:tc>
      </w:tr>
    </w:tbl>
    <w:p w:rsidR="00650E87" w:rsidRPr="00650E87" w:rsidRDefault="00650E87" w:rsidP="00650E87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650E8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联系方式</w:t>
      </w:r>
    </w:p>
    <w:p w:rsidR="00650E87" w:rsidRPr="00650E87" w:rsidRDefault="00650E87" w:rsidP="00650E87">
      <w:pPr>
        <w:widowControl/>
        <w:shd w:val="clear" w:color="auto" w:fill="FFFFFF"/>
        <w:spacing w:line="360" w:lineRule="auto"/>
        <w:ind w:firstLine="643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650E8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地址：济南市市中区机一西厂路3号</w:t>
      </w:r>
    </w:p>
    <w:p w:rsidR="00650E87" w:rsidRPr="00650E87" w:rsidRDefault="00650E87" w:rsidP="00650E87">
      <w:pPr>
        <w:widowControl/>
        <w:shd w:val="clear" w:color="auto" w:fill="FFFFFF"/>
        <w:spacing w:line="360" w:lineRule="auto"/>
        <w:ind w:firstLine="643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650E8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电话：</w:t>
      </w:r>
      <w:r w:rsidR="00045871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0531-85859062（许</w:t>
      </w:r>
      <w:bookmarkStart w:id="0" w:name="_GoBack"/>
      <w:bookmarkEnd w:id="0"/>
      <w:r w:rsidRPr="00650E8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老师）</w:t>
      </w:r>
    </w:p>
    <w:sectPr w:rsidR="00650E87" w:rsidRPr="00650E87" w:rsidSect="00D6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DC" w:rsidRDefault="004D26DC" w:rsidP="00111311">
      <w:r>
        <w:separator/>
      </w:r>
    </w:p>
  </w:endnote>
  <w:endnote w:type="continuationSeparator" w:id="0">
    <w:p w:rsidR="004D26DC" w:rsidRDefault="004D26DC" w:rsidP="001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DC" w:rsidRDefault="004D26DC" w:rsidP="00111311">
      <w:r>
        <w:separator/>
      </w:r>
    </w:p>
  </w:footnote>
  <w:footnote w:type="continuationSeparator" w:id="0">
    <w:p w:rsidR="004D26DC" w:rsidRDefault="004D26DC" w:rsidP="00111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311"/>
    <w:rsid w:val="00045871"/>
    <w:rsid w:val="00111311"/>
    <w:rsid w:val="002E229C"/>
    <w:rsid w:val="00340A60"/>
    <w:rsid w:val="004D26DC"/>
    <w:rsid w:val="005827B5"/>
    <w:rsid w:val="00650E87"/>
    <w:rsid w:val="00676E2F"/>
    <w:rsid w:val="00857707"/>
    <w:rsid w:val="00950480"/>
    <w:rsid w:val="00D52889"/>
    <w:rsid w:val="00D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7F461-FA0B-4031-A8E4-117F162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3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0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Administrator</cp:lastModifiedBy>
  <cp:revision>8</cp:revision>
  <dcterms:created xsi:type="dcterms:W3CDTF">2019-03-27T00:02:00Z</dcterms:created>
  <dcterms:modified xsi:type="dcterms:W3CDTF">2019-04-08T06:21:00Z</dcterms:modified>
</cp:coreProperties>
</file>